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396F" w14:textId="77777777" w:rsidR="00225A32" w:rsidRPr="00F41219" w:rsidRDefault="00225A32" w:rsidP="00F412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SESJA POSTEROWA</w:t>
      </w:r>
    </w:p>
    <w:p w14:paraId="1C283570" w14:textId="4E4F9BA0" w:rsidR="00225A32" w:rsidRPr="00F41219" w:rsidRDefault="00225A32" w:rsidP="00F41219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Możliwy jest udział w konferencji w sesji </w:t>
      </w:r>
      <w:proofErr w:type="spellStart"/>
      <w:r w:rsidRPr="00F41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posterowej</w:t>
      </w:r>
      <w:proofErr w:type="spellEnd"/>
      <w:r w:rsidRPr="00F41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070305A0" w14:textId="77777777" w:rsidR="0086048D" w:rsidRDefault="0086048D" w:rsidP="00F41219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96C28F" w14:textId="4D9923E6" w:rsidR="00225A32" w:rsidRPr="00F41219" w:rsidRDefault="00225A32" w:rsidP="00F41219">
      <w:pPr>
        <w:shd w:val="clear" w:color="auto" w:fill="FFFFFF"/>
        <w:spacing w:before="150" w:after="1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Poniżej wytyczne:</w:t>
      </w:r>
    </w:p>
    <w:p w14:paraId="2BB2BC9F" w14:textId="706E9F5B" w:rsidR="00225A32" w:rsidRPr="00F41219" w:rsidRDefault="00225A32" w:rsidP="00F412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Poster naukowy </w:t>
      </w:r>
      <w:r w:rsidR="009B1A51" w:rsidRPr="005F2EF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formacie A1 (59,4 cm x 84,1 cm) – orientacja pionowa.</w:t>
      </w:r>
    </w:p>
    <w:p w14:paraId="02FADCFB" w14:textId="0E6492D0" w:rsidR="00225A32" w:rsidRPr="00F41219" w:rsidRDefault="00225A32" w:rsidP="00F412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plakacie należy umieszczać wyniki w formie wykresów / tabel – bez nadmiernego, szczegółowego opisywania, tak aby wykresy / tabele / rysunki zawierały nie mniej niż 30% powierzchni plakatu. Należy unikać </w:t>
      </w:r>
      <w:r w:rsidR="009B1A51" w:rsidRPr="005F2EF2">
        <w:rPr>
          <w:rFonts w:ascii="Times New Roman" w:eastAsia="Times New Roman" w:hAnsi="Times New Roman" w:cs="Times New Roman"/>
          <w:sz w:val="24"/>
          <w:szCs w:val="24"/>
          <w:lang w:eastAsia="pl-PL"/>
        </w:rPr>
        <w:t>tabel</w:t>
      </w:r>
      <w:r w:rsidRPr="009B1A51">
        <w:rPr>
          <w:rFonts w:ascii="Times New Roman" w:eastAsia="Times New Roman" w:hAnsi="Times New Roman" w:cs="Times New Roman"/>
          <w:color w:val="70AD47" w:themeColor="accent6"/>
          <w:sz w:val="24"/>
          <w:szCs w:val="24"/>
          <w:lang w:eastAsia="pl-PL"/>
        </w:rPr>
        <w:t xml:space="preserve"> </w:t>
      </w: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z dużą ilością tekstu.</w:t>
      </w:r>
    </w:p>
    <w:p w14:paraId="6CFC4C04" w14:textId="77777777" w:rsidR="00225A32" w:rsidRPr="00F41219" w:rsidRDefault="00225A32" w:rsidP="00F412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tytułu: w tej sekcji powinien znaleźć się tytuł oraz dane kontaktowe autora/ów (imiona i nazwiska autorów, afiliacja, e-mail).</w:t>
      </w:r>
    </w:p>
    <w:p w14:paraId="25FD368F" w14:textId="77777777" w:rsidR="00225A32" w:rsidRPr="00F41219" w:rsidRDefault="00225A32" w:rsidP="00F412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Tło: jako tło najlepiej używać kolorów stonowanych. Odcieniami można wyróżnić odpowiednie części posteru, sugeruje się jednak ograniczenie ilości kolorów.</w:t>
      </w:r>
    </w:p>
    <w:p w14:paraId="7E22D527" w14:textId="07B98F96" w:rsidR="00225A32" w:rsidRPr="00F41219" w:rsidRDefault="00225A32" w:rsidP="00F412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Tekst: </w:t>
      </w:r>
      <w:r w:rsidR="009B1A51" w:rsidRPr="005F2EF2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posterze nie powinno być za dużo tekstu. Warto pisać hasłami, używając równoważników zdań. Do tytułów i nagłówków polecana jest czcionka </w:t>
      </w:r>
      <w:proofErr w:type="spellStart"/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bezszeryfowa</w:t>
      </w:r>
      <w:proofErr w:type="spellEnd"/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Arial, Arial Black); dla tytułów wielkości od 90 do 140 pkt., dla nagłówków: od 36 do 84</w:t>
      </w:r>
      <w:r w:rsidR="00860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</w:t>
      </w: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tekstu: od 18 do 26 pkt.</w:t>
      </w:r>
    </w:p>
    <w:p w14:paraId="195824C5" w14:textId="77777777" w:rsidR="00225A32" w:rsidRPr="00F41219" w:rsidRDefault="00225A32" w:rsidP="00F412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Tekst powinien być czytelny czcionka dla tekstu </w:t>
      </w:r>
      <w:proofErr w:type="spellStart"/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postera</w:t>
      </w:r>
      <w:proofErr w:type="spellEnd"/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np. Times New Roman, </w:t>
      </w:r>
      <w:proofErr w:type="spellStart"/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Garamound</w:t>
      </w:r>
      <w:proofErr w:type="spellEnd"/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. Należy zadbać o poprawność językową (ortografia, interpunkcja, stylistyka).</w:t>
      </w:r>
    </w:p>
    <w:p w14:paraId="658746BF" w14:textId="77777777" w:rsidR="00225A32" w:rsidRPr="00F41219" w:rsidRDefault="00225A32" w:rsidP="00F412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Grafika: poster jest zasadniczo prezentacją graficzną. Poszczególne elementy powinny być widoczne z ok. 3 metrów. Wskazane są wizualizacje, takie jak: strzałki, wykresy, rysunki, schematy, mapy.</w:t>
      </w:r>
    </w:p>
    <w:p w14:paraId="11B1FB89" w14:textId="77777777" w:rsidR="00225A32" w:rsidRPr="00F41219" w:rsidRDefault="00225A32" w:rsidP="00F4121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Sugeruje się zachowanie następującej struktury plakatu:</w:t>
      </w:r>
    </w:p>
    <w:p w14:paraId="740B6AB1" w14:textId="40B1A3D2" w:rsidR="00225A32" w:rsidRPr="0086048D" w:rsidRDefault="00225A32" w:rsidP="0086048D">
      <w:pPr>
        <w:pStyle w:val="Akapitzlist"/>
        <w:numPr>
          <w:ilvl w:val="0"/>
          <w:numId w:val="4"/>
        </w:num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tytuł,</w:t>
      </w:r>
    </w:p>
    <w:p w14:paraId="750903C8" w14:textId="79E680F5" w:rsidR="00225A32" w:rsidRPr="0086048D" w:rsidRDefault="00225A32" w:rsidP="0086048D">
      <w:pPr>
        <w:pStyle w:val="Akapitzlist"/>
        <w:numPr>
          <w:ilvl w:val="0"/>
          <w:numId w:val="4"/>
        </w:num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 autorze: imię i nazwisko, nazwa uczelni, dane kontaktowe,</w:t>
      </w:r>
    </w:p>
    <w:p w14:paraId="75E2F6AE" w14:textId="1AEE36C2" w:rsidR="00225A32" w:rsidRPr="0086048D" w:rsidRDefault="00225A32" w:rsidP="0086048D">
      <w:pPr>
        <w:pStyle w:val="Akapitzlist"/>
        <w:numPr>
          <w:ilvl w:val="0"/>
          <w:numId w:val="4"/>
        </w:num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wstęp, krótkie wprowadzenie,</w:t>
      </w:r>
    </w:p>
    <w:p w14:paraId="1F1E6820" w14:textId="3FB77EC7" w:rsidR="00225A32" w:rsidRPr="0086048D" w:rsidRDefault="00225A32" w:rsidP="0086048D">
      <w:pPr>
        <w:pStyle w:val="Akapitzlist"/>
        <w:numPr>
          <w:ilvl w:val="0"/>
          <w:numId w:val="4"/>
        </w:num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 pracy,</w:t>
      </w:r>
    </w:p>
    <w:p w14:paraId="6C8D514A" w14:textId="7D876B03" w:rsidR="00225A32" w:rsidRPr="0086048D" w:rsidRDefault="00225A32" w:rsidP="0086048D">
      <w:pPr>
        <w:pStyle w:val="Akapitzlist"/>
        <w:numPr>
          <w:ilvl w:val="0"/>
          <w:numId w:val="4"/>
        </w:num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metodyka badań</w:t>
      </w:r>
      <w:r w:rsidR="00F41219"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04747088" w14:textId="4F21404F" w:rsidR="00225A32" w:rsidRPr="0086048D" w:rsidRDefault="00225A32" w:rsidP="0086048D">
      <w:pPr>
        <w:pStyle w:val="Akapitzlist"/>
        <w:numPr>
          <w:ilvl w:val="0"/>
          <w:numId w:val="4"/>
        </w:num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wyniki,</w:t>
      </w:r>
    </w:p>
    <w:p w14:paraId="020DD392" w14:textId="49ACF808" w:rsidR="00225A32" w:rsidRPr="0086048D" w:rsidRDefault="00225A32" w:rsidP="0086048D">
      <w:pPr>
        <w:pStyle w:val="Akapitzlist"/>
        <w:numPr>
          <w:ilvl w:val="0"/>
          <w:numId w:val="4"/>
        </w:num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wnioski,</w:t>
      </w:r>
    </w:p>
    <w:p w14:paraId="677A4A6C" w14:textId="0BB422E0" w:rsidR="00225A32" w:rsidRPr="0086048D" w:rsidRDefault="00225A32" w:rsidP="0086048D">
      <w:pPr>
        <w:pStyle w:val="Akapitzlist"/>
        <w:numPr>
          <w:ilvl w:val="0"/>
          <w:numId w:val="4"/>
        </w:num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cytowana literatura (maximum 10 najważniejszych pozycji)</w:t>
      </w:r>
      <w:r w:rsidR="00F41219" w:rsidRPr="008604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59860EE4" w14:textId="5FF35BA6" w:rsidR="00225A32" w:rsidRPr="00F41219" w:rsidRDefault="00225A32" w:rsidP="00F4121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zapewniają tablice oraz materiały do zawieszenia plakatów</w:t>
      </w:r>
      <w:r w:rsidR="00F412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B3D822" w14:textId="77777777" w:rsidR="002E66F9" w:rsidRPr="00F41219" w:rsidRDefault="002E66F9" w:rsidP="00F4121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2E66F9" w:rsidRPr="00F4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25551"/>
    <w:multiLevelType w:val="multilevel"/>
    <w:tmpl w:val="93A6D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A5D30"/>
    <w:multiLevelType w:val="multilevel"/>
    <w:tmpl w:val="63C2A5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3E7D0E"/>
    <w:multiLevelType w:val="hybridMultilevel"/>
    <w:tmpl w:val="B638F918"/>
    <w:lvl w:ilvl="0" w:tplc="2A382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E1984"/>
    <w:multiLevelType w:val="multilevel"/>
    <w:tmpl w:val="4368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7B"/>
    <w:rsid w:val="00225A32"/>
    <w:rsid w:val="002E66F9"/>
    <w:rsid w:val="004A5DB4"/>
    <w:rsid w:val="005F2EF2"/>
    <w:rsid w:val="006628BE"/>
    <w:rsid w:val="0077317B"/>
    <w:rsid w:val="00837A7D"/>
    <w:rsid w:val="0086048D"/>
    <w:rsid w:val="00956FE8"/>
    <w:rsid w:val="009B1A51"/>
    <w:rsid w:val="00C21400"/>
    <w:rsid w:val="00F4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8095C"/>
  <w15:chartTrackingRefBased/>
  <w15:docId w15:val="{F6BB7058-6892-43E5-8778-FBDD49A4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25A3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25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04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04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04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04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4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4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Kokot</dc:creator>
  <cp:keywords/>
  <dc:description/>
  <cp:lastModifiedBy>Teresa Kokot</cp:lastModifiedBy>
  <cp:revision>2</cp:revision>
  <dcterms:created xsi:type="dcterms:W3CDTF">2026-06-21T19:57:00Z</dcterms:created>
  <dcterms:modified xsi:type="dcterms:W3CDTF">2026-06-21T19:57:00Z</dcterms:modified>
</cp:coreProperties>
</file>